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9"/>
        <w:gridCol w:w="282"/>
        <w:gridCol w:w="5021"/>
      </w:tblGrid>
      <w:tr w:rsidR="00303A52" w14:paraId="67E7DB5F" w14:textId="77777777" w:rsidTr="00384A02">
        <w:tc>
          <w:tcPr>
            <w:tcW w:w="5211" w:type="dxa"/>
            <w:gridSpan w:val="2"/>
            <w:hideMark/>
          </w:tcPr>
          <w:p w14:paraId="06FE3CB8" w14:textId="77777777" w:rsidR="00303A52" w:rsidRDefault="00303A52">
            <w:pPr>
              <w:rPr>
                <w:b/>
              </w:rPr>
            </w:pPr>
          </w:p>
        </w:tc>
        <w:tc>
          <w:tcPr>
            <w:tcW w:w="5055" w:type="dxa"/>
          </w:tcPr>
          <w:p w14:paraId="626C182A" w14:textId="77777777" w:rsidR="00303A52" w:rsidRDefault="00303A52">
            <w:pPr>
              <w:rPr>
                <w:b/>
                <w:lang w:val="en-US"/>
              </w:rPr>
            </w:pPr>
          </w:p>
        </w:tc>
      </w:tr>
      <w:tr w:rsidR="00303A52" w14:paraId="259D039C" w14:textId="77777777" w:rsidTr="009B720E">
        <w:tc>
          <w:tcPr>
            <w:tcW w:w="4928" w:type="dxa"/>
            <w:hideMark/>
          </w:tcPr>
          <w:p w14:paraId="44D7BCBA" w14:textId="77777777" w:rsidR="00303A52" w:rsidRDefault="00303A52">
            <w:pPr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586F930" wp14:editId="55CD7D39">
                  <wp:extent cx="3113408" cy="678556"/>
                  <wp:effectExtent l="0" t="0" r="0" b="0"/>
                  <wp:docPr id="3" name="Рисунок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7756" cy="679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8" w:type="dxa"/>
            <w:gridSpan w:val="2"/>
          </w:tcPr>
          <w:p w14:paraId="23701705" w14:textId="77777777" w:rsidR="00303A52" w:rsidRDefault="00303A52">
            <w:pPr>
              <w:pStyle w:val="ab"/>
              <w:spacing w:line="240" w:lineRule="atLeast"/>
              <w:ind w:left="-426"/>
              <w:jc w:val="right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ООО "</w:t>
            </w:r>
            <w:proofErr w:type="spellStart"/>
            <w:r>
              <w:rPr>
                <w:b/>
                <w:i/>
                <w:sz w:val="32"/>
                <w:szCs w:val="32"/>
              </w:rPr>
              <w:t>ТрансИнжиниринг</w:t>
            </w:r>
            <w:proofErr w:type="spellEnd"/>
            <w:r>
              <w:rPr>
                <w:b/>
                <w:i/>
                <w:sz w:val="32"/>
                <w:szCs w:val="32"/>
              </w:rPr>
              <w:t>"</w:t>
            </w:r>
          </w:p>
          <w:p w14:paraId="1E2FE06D" w14:textId="77777777" w:rsidR="00303A52" w:rsidRDefault="00303A52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ИНН 4345444565/КПП 434501001</w:t>
            </w:r>
          </w:p>
          <w:p w14:paraId="2DC1859F" w14:textId="77777777" w:rsidR="00384A02" w:rsidRDefault="00DF6FBE" w:rsidP="00384A02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Адрес: 610998</w:t>
            </w:r>
            <w:r w:rsidR="00384A02">
              <w:rPr>
                <w:rFonts w:ascii="Times New Roman" w:hAnsi="Times New Roman"/>
              </w:rPr>
              <w:t>, г. Киров, ул.Потребкооперации, 17</w:t>
            </w:r>
          </w:p>
          <w:p w14:paraId="61A62AFB" w14:textId="77777777" w:rsidR="009B720E" w:rsidRDefault="00303A52" w:rsidP="009B720E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B720E">
              <w:rPr>
                <w:rFonts w:ascii="Times New Roman" w:hAnsi="Times New Roman"/>
              </w:rPr>
              <w:t>Звонок по России бесплатный: Тел. 8 (800) 551-77-47;</w:t>
            </w:r>
            <w:r w:rsidR="009B720E">
              <w:rPr>
                <w:rFonts w:ascii="Times New Roman" w:hAnsi="Times New Roman"/>
                <w:b/>
              </w:rPr>
              <w:t xml:space="preserve"> </w:t>
            </w:r>
          </w:p>
          <w:p w14:paraId="3ECBBD85" w14:textId="77777777" w:rsidR="009B720E" w:rsidRPr="009B720E" w:rsidRDefault="009B720E" w:rsidP="009B720E">
            <w:pPr>
              <w:pStyle w:val="ac"/>
              <w:ind w:left="-42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Отдел продаж: Тел. </w:t>
            </w:r>
            <w:r w:rsidRPr="009B720E">
              <w:rPr>
                <w:rFonts w:ascii="Times New Roman" w:hAnsi="Times New Roman"/>
              </w:rPr>
              <w:t xml:space="preserve">(8332) </w:t>
            </w:r>
            <w:r>
              <w:rPr>
                <w:rFonts w:ascii="Times New Roman" w:hAnsi="Times New Roman"/>
              </w:rPr>
              <w:t>25-52-12</w:t>
            </w:r>
            <w:r w:rsidRPr="009B720E">
              <w:rPr>
                <w:rFonts w:ascii="Times New Roman" w:hAnsi="Times New Roman"/>
              </w:rPr>
              <w:t>;</w:t>
            </w:r>
          </w:p>
          <w:p w14:paraId="3C477E60" w14:textId="29326518" w:rsidR="00303A52" w:rsidRPr="009B720E" w:rsidRDefault="00303A52">
            <w:pPr>
              <w:pStyle w:val="ac"/>
              <w:ind w:left="-426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B720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E</w:t>
            </w:r>
            <w:r w:rsidRPr="009B720E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mail</w:t>
            </w:r>
            <w:r w:rsidRPr="009B720E">
              <w:rPr>
                <w:rFonts w:ascii="Times New Roman" w:hAnsi="Times New Roman"/>
              </w:rPr>
              <w:t xml:space="preserve">: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sale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k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ti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B720E">
              <w:t xml:space="preserve">,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ti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sale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mail</w:t>
              </w:r>
              <w:r w:rsidRPr="009B720E">
                <w:rPr>
                  <w:rStyle w:val="a3"/>
                  <w:rFonts w:ascii="Times New Roman" w:hAnsi="Times New Roman" w:cs="Times New Roman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  <w:r w:rsidRPr="009B720E">
              <w:rPr>
                <w:rFonts w:ascii="Times New Roman" w:hAnsi="Times New Roman" w:cs="Times New Roman"/>
              </w:rPr>
              <w:t>;</w:t>
            </w:r>
            <w:r w:rsidRPr="009B72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1DC8039E" w14:textId="77777777" w:rsidR="00303A52" w:rsidRDefault="00000000">
            <w:pPr>
              <w:pStyle w:val="ac"/>
              <w:ind w:left="-426"/>
              <w:jc w:val="right"/>
              <w:rPr>
                <w:rFonts w:ascii="Times New Roman" w:hAnsi="Times New Roman"/>
                <w:lang w:val="en-US"/>
              </w:rPr>
            </w:pPr>
            <w:hyperlink r:id="rId10" w:history="1">
              <w:r w:rsidR="00303A52">
                <w:rPr>
                  <w:rStyle w:val="a3"/>
                  <w:rFonts w:ascii="Times New Roman" w:hAnsi="Times New Roman" w:cs="Times New Roman"/>
                  <w:lang w:val="en-US"/>
                </w:rPr>
                <w:t>www.k-ti.ru</w:t>
              </w:r>
            </w:hyperlink>
          </w:p>
          <w:p w14:paraId="1D3F769A" w14:textId="77777777" w:rsidR="00303A52" w:rsidRDefault="00303A52">
            <w:pPr>
              <w:rPr>
                <w:b/>
                <w:lang w:val="en-US"/>
              </w:rPr>
            </w:pPr>
          </w:p>
          <w:p w14:paraId="26B5C03F" w14:textId="77777777" w:rsidR="00303A52" w:rsidRDefault="00303A52">
            <w:pPr>
              <w:rPr>
                <w:b/>
                <w:lang w:val="en-US"/>
              </w:rPr>
            </w:pPr>
          </w:p>
        </w:tc>
      </w:tr>
    </w:tbl>
    <w:p w14:paraId="13A03F88" w14:textId="77777777" w:rsidR="0052681D" w:rsidRPr="004F30EB" w:rsidRDefault="0052681D" w:rsidP="0052681D">
      <w:pPr>
        <w:pStyle w:val="2"/>
        <w:rPr>
          <w:i w:val="0"/>
          <w:sz w:val="28"/>
          <w:szCs w:val="28"/>
        </w:rPr>
      </w:pPr>
      <w:r w:rsidRPr="004F30EB">
        <w:rPr>
          <w:i w:val="0"/>
          <w:sz w:val="28"/>
          <w:szCs w:val="28"/>
        </w:rPr>
        <w:t>ОПРОСНЫЙ ЛИСТ</w:t>
      </w:r>
    </w:p>
    <w:p w14:paraId="05B1FF4E" w14:textId="77777777" w:rsidR="008E3569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>для заказа винтового конвейера</w:t>
      </w:r>
    </w:p>
    <w:p w14:paraId="189BFDF9" w14:textId="77777777" w:rsidR="0052681D" w:rsidRPr="00231C82" w:rsidRDefault="0052681D" w:rsidP="0052681D">
      <w:pPr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 xml:space="preserve"> </w:t>
      </w:r>
    </w:p>
    <w:p w14:paraId="336AFA7F" w14:textId="77777777" w:rsidR="008E3569" w:rsidRPr="00387ECF" w:rsidRDefault="008E3569" w:rsidP="003E2E35">
      <w:pPr>
        <w:ind w:left="-426"/>
        <w:rPr>
          <w:rFonts w:ascii="Times New Roman" w:hAnsi="Times New Roman"/>
          <w:b/>
          <w:u w:val="single"/>
        </w:rPr>
      </w:pPr>
      <w:r w:rsidRPr="00387ECF">
        <w:rPr>
          <w:rFonts w:ascii="Times New Roman" w:hAnsi="Times New Roman"/>
          <w:b/>
          <w:u w:val="single"/>
        </w:rPr>
        <w:t>Контактная информация о ЗАКАЗЧИКЕ:</w:t>
      </w:r>
    </w:p>
    <w:p w14:paraId="2A18A717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Компания:________________________________________________________________________</w:t>
      </w:r>
      <w:r>
        <w:rPr>
          <w:rFonts w:ascii="Times New Roman" w:hAnsi="Times New Roman"/>
        </w:rPr>
        <w:t>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0ECEE5BD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Контактное лицо:_____________________________</w:t>
      </w:r>
      <w:r>
        <w:rPr>
          <w:rFonts w:ascii="Times New Roman" w:hAnsi="Times New Roman"/>
        </w:rPr>
        <w:t>________</w:t>
      </w:r>
      <w:r w:rsidRPr="00387ECF">
        <w:rPr>
          <w:rFonts w:ascii="Times New Roman" w:hAnsi="Times New Roman"/>
        </w:rPr>
        <w:t>Должность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_________________</w:t>
      </w:r>
      <w:r w:rsidRPr="00387ECF">
        <w:rPr>
          <w:rFonts w:ascii="Times New Roman" w:hAnsi="Times New Roman"/>
        </w:rPr>
        <w:t>____________</w:t>
      </w:r>
      <w:r w:rsidR="003E2E35">
        <w:rPr>
          <w:rFonts w:ascii="Times New Roman" w:hAnsi="Times New Roman"/>
        </w:rPr>
        <w:t>____</w:t>
      </w:r>
      <w:r w:rsidRPr="00387ECF">
        <w:rPr>
          <w:rFonts w:ascii="Times New Roman" w:hAnsi="Times New Roman"/>
        </w:rPr>
        <w:t>_</w:t>
      </w:r>
    </w:p>
    <w:p w14:paraId="325048F8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Адрес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_______________________________</w:t>
      </w:r>
      <w:r w:rsidRPr="00387ECF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</w:t>
      </w:r>
      <w:r w:rsidRPr="00387ECF">
        <w:rPr>
          <w:rFonts w:ascii="Times New Roman" w:hAnsi="Times New Roman"/>
        </w:rPr>
        <w:t>___________________</w:t>
      </w:r>
      <w:r w:rsidR="003E2E35">
        <w:rPr>
          <w:rFonts w:ascii="Times New Roman" w:hAnsi="Times New Roman"/>
        </w:rPr>
        <w:t>____</w:t>
      </w:r>
      <w:r>
        <w:rPr>
          <w:rFonts w:ascii="Times New Roman" w:hAnsi="Times New Roman"/>
        </w:rPr>
        <w:t>_</w:t>
      </w:r>
    </w:p>
    <w:p w14:paraId="4D0C2C9B" w14:textId="77777777" w:rsidR="008E3569" w:rsidRPr="00387ECF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Телефон/факс:______________________________</w:t>
      </w:r>
      <w:r>
        <w:rPr>
          <w:rFonts w:ascii="Times New Roman" w:hAnsi="Times New Roman"/>
        </w:rPr>
        <w:t>__</w:t>
      </w:r>
      <w:r w:rsidRPr="00387ECF">
        <w:rPr>
          <w:rFonts w:ascii="Times New Roman" w:hAnsi="Times New Roman"/>
        </w:rPr>
        <w:t>_</w:t>
      </w:r>
      <w:r>
        <w:rPr>
          <w:rFonts w:ascii="Times New Roman" w:hAnsi="Times New Roman"/>
        </w:rPr>
        <w:t xml:space="preserve">______ </w:t>
      </w:r>
      <w:r w:rsidRPr="00387ECF">
        <w:rPr>
          <w:rFonts w:ascii="Times New Roman" w:hAnsi="Times New Roman"/>
        </w:rPr>
        <w:t>Эл.</w:t>
      </w:r>
      <w:r>
        <w:rPr>
          <w:rFonts w:ascii="Times New Roman" w:hAnsi="Times New Roman"/>
        </w:rPr>
        <w:t xml:space="preserve"> </w:t>
      </w:r>
      <w:r w:rsidRPr="00387ECF">
        <w:rPr>
          <w:rFonts w:ascii="Times New Roman" w:hAnsi="Times New Roman"/>
        </w:rPr>
        <w:t>почта:_</w:t>
      </w:r>
      <w:r>
        <w:rPr>
          <w:rFonts w:ascii="Times New Roman" w:hAnsi="Times New Roman"/>
        </w:rPr>
        <w:t>_______________________________</w:t>
      </w:r>
      <w:r w:rsidR="003E2E35">
        <w:rPr>
          <w:rFonts w:ascii="Times New Roman" w:hAnsi="Times New Roman"/>
        </w:rPr>
        <w:t>___</w:t>
      </w:r>
    </w:p>
    <w:p w14:paraId="67182054" w14:textId="77777777" w:rsidR="008E3569" w:rsidRDefault="008E3569" w:rsidP="003E2E35">
      <w:pPr>
        <w:pStyle w:val="ac"/>
        <w:ind w:left="-426"/>
        <w:rPr>
          <w:rFonts w:ascii="Times New Roman" w:hAnsi="Times New Roman"/>
        </w:rPr>
      </w:pPr>
      <w:r w:rsidRPr="00387ECF">
        <w:rPr>
          <w:rFonts w:ascii="Times New Roman" w:hAnsi="Times New Roman"/>
        </w:rPr>
        <w:t>Количество</w:t>
      </w:r>
      <w:r w:rsidR="009F71E3">
        <w:rPr>
          <w:rFonts w:ascii="Times New Roman" w:hAnsi="Times New Roman"/>
        </w:rPr>
        <w:t>:</w:t>
      </w:r>
      <w:r w:rsidRPr="00387ECF"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>__ Дата заполнения</w:t>
      </w:r>
      <w:r w:rsidR="009F71E3">
        <w:rPr>
          <w:rFonts w:ascii="Times New Roman" w:hAnsi="Times New Roman"/>
        </w:rPr>
        <w:t>:</w:t>
      </w:r>
      <w:r>
        <w:rPr>
          <w:rFonts w:ascii="Times New Roman" w:hAnsi="Times New Roman"/>
        </w:rPr>
        <w:t>__</w:t>
      </w:r>
      <w:r w:rsidR="000E4AAD">
        <w:rPr>
          <w:rFonts w:ascii="Times New Roman" w:hAnsi="Times New Roman"/>
        </w:rPr>
        <w:t>________________20</w:t>
      </w:r>
      <w:r w:rsidRPr="00387ECF">
        <w:rPr>
          <w:rFonts w:ascii="Times New Roman" w:hAnsi="Times New Roman"/>
        </w:rPr>
        <w:t>__г.</w:t>
      </w:r>
    </w:p>
    <w:p w14:paraId="239D378B" w14:textId="77777777" w:rsidR="0052681D" w:rsidRPr="00231C82" w:rsidRDefault="0052681D" w:rsidP="004E613C">
      <w:pPr>
        <w:pStyle w:val="3"/>
        <w:jc w:val="left"/>
        <w:rPr>
          <w:b/>
          <w:sz w:val="22"/>
          <w:szCs w:val="22"/>
        </w:rPr>
      </w:pPr>
    </w:p>
    <w:p w14:paraId="6168A117" w14:textId="77777777" w:rsidR="00D01268" w:rsidRPr="008E3569" w:rsidRDefault="00D01268" w:rsidP="008E3569">
      <w:pPr>
        <w:ind w:left="-426"/>
        <w:jc w:val="center"/>
        <w:rPr>
          <w:rFonts w:ascii="Times New Roman" w:hAnsi="Times New Roman"/>
          <w:b/>
          <w:sz w:val="22"/>
          <w:szCs w:val="22"/>
        </w:rPr>
      </w:pPr>
      <w:r w:rsidRPr="00231C82">
        <w:rPr>
          <w:rFonts w:ascii="Times New Roman" w:hAnsi="Times New Roman"/>
          <w:b/>
          <w:sz w:val="22"/>
          <w:szCs w:val="22"/>
        </w:rPr>
        <w:t>Данные о конвейере, транспортируемом грузе, условиях эксплуатации</w:t>
      </w:r>
      <w:r w:rsidR="004E613C" w:rsidRPr="00231C82">
        <w:rPr>
          <w:rFonts w:ascii="Times New Roman" w:hAnsi="Times New Roman"/>
          <w:b/>
          <w:sz w:val="22"/>
          <w:szCs w:val="22"/>
        </w:rPr>
        <w:t>.</w:t>
      </w:r>
    </w:p>
    <w:tbl>
      <w:tblPr>
        <w:tblW w:w="1059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713"/>
        <w:gridCol w:w="3666"/>
        <w:gridCol w:w="2091"/>
      </w:tblGrid>
      <w:tr w:rsidR="007750C4" w:rsidRPr="004E613C" w14:paraId="309B43FA" w14:textId="77777777" w:rsidTr="000F7ED6">
        <w:tc>
          <w:tcPr>
            <w:tcW w:w="8506" w:type="dxa"/>
            <w:gridSpan w:val="3"/>
            <w:vAlign w:val="center"/>
          </w:tcPr>
          <w:p w14:paraId="05F8E825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Наименование параметра</w:t>
            </w:r>
          </w:p>
        </w:tc>
        <w:tc>
          <w:tcPr>
            <w:tcW w:w="2091" w:type="dxa"/>
            <w:vAlign w:val="center"/>
          </w:tcPr>
          <w:p w14:paraId="38EE7F6D" w14:textId="77777777" w:rsidR="007750C4" w:rsidRPr="004F30EB" w:rsidRDefault="007750C4" w:rsidP="00816D9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Величина</w:t>
            </w:r>
          </w:p>
        </w:tc>
      </w:tr>
      <w:tr w:rsidR="00FE5D0D" w:rsidRPr="004E613C" w14:paraId="540B4DEB" w14:textId="77777777" w:rsidTr="000F7ED6">
        <w:tc>
          <w:tcPr>
            <w:tcW w:w="2127" w:type="dxa"/>
            <w:vMerge w:val="restart"/>
            <w:vAlign w:val="center"/>
          </w:tcPr>
          <w:p w14:paraId="4F8B9D52" w14:textId="77777777" w:rsidR="00FE5D0D" w:rsidRPr="004F30EB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Основные технические данные конвейера</w:t>
            </w:r>
          </w:p>
        </w:tc>
        <w:tc>
          <w:tcPr>
            <w:tcW w:w="6379" w:type="dxa"/>
            <w:gridSpan w:val="2"/>
            <w:vAlign w:val="center"/>
          </w:tcPr>
          <w:p w14:paraId="3A1F21EA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Производительность, т/ч (м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/ч)</w:t>
            </w:r>
          </w:p>
        </w:tc>
        <w:tc>
          <w:tcPr>
            <w:tcW w:w="2091" w:type="dxa"/>
            <w:vAlign w:val="center"/>
          </w:tcPr>
          <w:p w14:paraId="5764E0A7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82EDDE1" w14:textId="77777777" w:rsidTr="000F7ED6">
        <w:tc>
          <w:tcPr>
            <w:tcW w:w="2127" w:type="dxa"/>
            <w:vMerge/>
            <w:vAlign w:val="center"/>
          </w:tcPr>
          <w:p w14:paraId="50B915C0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6784375F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Исполнение конвейера: в желобе / в трубе</w:t>
            </w:r>
          </w:p>
        </w:tc>
        <w:tc>
          <w:tcPr>
            <w:tcW w:w="2091" w:type="dxa"/>
            <w:vAlign w:val="center"/>
          </w:tcPr>
          <w:p w14:paraId="564D226F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BB2B3FD" w14:textId="77777777" w:rsidTr="000F7ED6">
        <w:trPr>
          <w:trHeight w:val="70"/>
        </w:trPr>
        <w:tc>
          <w:tcPr>
            <w:tcW w:w="2127" w:type="dxa"/>
            <w:vMerge/>
            <w:vAlign w:val="center"/>
          </w:tcPr>
          <w:p w14:paraId="6902ED9B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30625097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Диаметр винта, мм: 160, 200, 250, 320, 400, 500, для исполнения в желобе/трубе</w:t>
            </w:r>
          </w:p>
        </w:tc>
        <w:tc>
          <w:tcPr>
            <w:tcW w:w="2091" w:type="dxa"/>
            <w:vAlign w:val="center"/>
          </w:tcPr>
          <w:p w14:paraId="46BA7F4E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3E73C3E8" w14:textId="77777777" w:rsidTr="000F7ED6">
        <w:tc>
          <w:tcPr>
            <w:tcW w:w="2127" w:type="dxa"/>
            <w:vMerge/>
            <w:vAlign w:val="center"/>
          </w:tcPr>
          <w:p w14:paraId="11AFFD41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27936255" w14:textId="77777777"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Толщина пера шнека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, </w:t>
            </w:r>
            <w:r w:rsidR="004E613C">
              <w:rPr>
                <w:rFonts w:ascii="Times New Roman" w:hAnsi="Times New Roman"/>
                <w:sz w:val="22"/>
                <w:szCs w:val="22"/>
              </w:rPr>
              <w:t>мм</w:t>
            </w:r>
          </w:p>
        </w:tc>
        <w:tc>
          <w:tcPr>
            <w:tcW w:w="2091" w:type="dxa"/>
            <w:vAlign w:val="center"/>
          </w:tcPr>
          <w:p w14:paraId="5C3027CD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7B5661B9" w14:textId="77777777" w:rsidTr="000F7ED6">
        <w:trPr>
          <w:trHeight w:val="210"/>
        </w:trPr>
        <w:tc>
          <w:tcPr>
            <w:tcW w:w="2127" w:type="dxa"/>
            <w:vMerge/>
            <w:vAlign w:val="center"/>
          </w:tcPr>
          <w:p w14:paraId="7A2F6C5A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vAlign w:val="center"/>
          </w:tcPr>
          <w:p w14:paraId="085CA71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Длина конвейера, мм:</w:t>
            </w:r>
          </w:p>
        </w:tc>
        <w:tc>
          <w:tcPr>
            <w:tcW w:w="3666" w:type="dxa"/>
            <w:vAlign w:val="center"/>
          </w:tcPr>
          <w:p w14:paraId="65820014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расстояние между осями загрузки- разгрузки</w:t>
            </w:r>
          </w:p>
        </w:tc>
        <w:tc>
          <w:tcPr>
            <w:tcW w:w="2091" w:type="dxa"/>
            <w:vAlign w:val="center"/>
          </w:tcPr>
          <w:p w14:paraId="4749F55A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39A38643" w14:textId="77777777" w:rsidTr="000F7ED6">
        <w:trPr>
          <w:trHeight w:val="285"/>
        </w:trPr>
        <w:tc>
          <w:tcPr>
            <w:tcW w:w="2127" w:type="dxa"/>
            <w:vMerge/>
            <w:vAlign w:val="center"/>
          </w:tcPr>
          <w:p w14:paraId="3BEFE2DB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14:paraId="7CDEADB8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6" w:type="dxa"/>
            <w:vAlign w:val="center"/>
          </w:tcPr>
          <w:p w14:paraId="05BB5499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общая длина конвейера</w:t>
            </w:r>
          </w:p>
        </w:tc>
        <w:tc>
          <w:tcPr>
            <w:tcW w:w="2091" w:type="dxa"/>
            <w:vAlign w:val="center"/>
          </w:tcPr>
          <w:p w14:paraId="7EA922A8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502C8B4A" w14:textId="77777777" w:rsidTr="000F7ED6">
        <w:tc>
          <w:tcPr>
            <w:tcW w:w="2127" w:type="dxa"/>
            <w:vMerge/>
            <w:vAlign w:val="center"/>
          </w:tcPr>
          <w:p w14:paraId="51627C4D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A476625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Угол наклона конвейера, град</w:t>
            </w:r>
          </w:p>
        </w:tc>
        <w:tc>
          <w:tcPr>
            <w:tcW w:w="2091" w:type="dxa"/>
            <w:vAlign w:val="center"/>
          </w:tcPr>
          <w:p w14:paraId="302680EB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2676663" w14:textId="77777777" w:rsidTr="000F7ED6">
        <w:trPr>
          <w:trHeight w:val="225"/>
        </w:trPr>
        <w:tc>
          <w:tcPr>
            <w:tcW w:w="2127" w:type="dxa"/>
            <w:vMerge/>
            <w:vAlign w:val="center"/>
          </w:tcPr>
          <w:p w14:paraId="57E88081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 w:val="restart"/>
            <w:vAlign w:val="center"/>
          </w:tcPr>
          <w:p w14:paraId="0D96C0EA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Точки загрузки / разгрузки, комплектация патрубками</w:t>
            </w:r>
          </w:p>
        </w:tc>
        <w:tc>
          <w:tcPr>
            <w:tcW w:w="3666" w:type="dxa"/>
            <w:vAlign w:val="center"/>
          </w:tcPr>
          <w:p w14:paraId="6B7381A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загрузки</w:t>
            </w:r>
          </w:p>
        </w:tc>
        <w:tc>
          <w:tcPr>
            <w:tcW w:w="2091" w:type="dxa"/>
            <w:vAlign w:val="center"/>
          </w:tcPr>
          <w:p w14:paraId="49411FA2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45F8A493" w14:textId="77777777" w:rsidTr="000F7ED6">
        <w:trPr>
          <w:trHeight w:val="210"/>
        </w:trPr>
        <w:tc>
          <w:tcPr>
            <w:tcW w:w="2127" w:type="dxa"/>
            <w:vMerge/>
            <w:vAlign w:val="center"/>
          </w:tcPr>
          <w:p w14:paraId="33CFCA51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2713" w:type="dxa"/>
            <w:vMerge/>
            <w:vAlign w:val="center"/>
          </w:tcPr>
          <w:p w14:paraId="459163E9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66" w:type="dxa"/>
            <w:vAlign w:val="center"/>
          </w:tcPr>
          <w:p w14:paraId="75B2BD5B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количество точек разгрузки</w:t>
            </w:r>
          </w:p>
        </w:tc>
        <w:tc>
          <w:tcPr>
            <w:tcW w:w="2091" w:type="dxa"/>
            <w:vAlign w:val="center"/>
          </w:tcPr>
          <w:p w14:paraId="6517327C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25B29276" w14:textId="77777777" w:rsidTr="000F7ED6">
        <w:tc>
          <w:tcPr>
            <w:tcW w:w="2127" w:type="dxa"/>
            <w:vMerge/>
            <w:vAlign w:val="center"/>
          </w:tcPr>
          <w:p w14:paraId="6ECE79F6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229B50D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Мощность привода, кВт</w:t>
            </w:r>
          </w:p>
        </w:tc>
        <w:tc>
          <w:tcPr>
            <w:tcW w:w="2091" w:type="dxa"/>
            <w:vAlign w:val="center"/>
          </w:tcPr>
          <w:p w14:paraId="15136FBE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9D3ECCD" w14:textId="77777777" w:rsidTr="000F7ED6">
        <w:tc>
          <w:tcPr>
            <w:tcW w:w="2127" w:type="dxa"/>
            <w:vMerge/>
            <w:vAlign w:val="center"/>
          </w:tcPr>
          <w:p w14:paraId="4EA97974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6A5470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Частота вращения винта, об/мин.</w:t>
            </w:r>
          </w:p>
        </w:tc>
        <w:tc>
          <w:tcPr>
            <w:tcW w:w="2091" w:type="dxa"/>
            <w:vAlign w:val="center"/>
          </w:tcPr>
          <w:p w14:paraId="1DA1F8D6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29FC852C" w14:textId="77777777" w:rsidTr="000F7ED6">
        <w:tc>
          <w:tcPr>
            <w:tcW w:w="2127" w:type="dxa"/>
            <w:vMerge/>
            <w:vAlign w:val="center"/>
          </w:tcPr>
          <w:p w14:paraId="0230641F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57D9F1A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Направление движения продукта: к приводу / от привода</w:t>
            </w:r>
          </w:p>
        </w:tc>
        <w:tc>
          <w:tcPr>
            <w:tcW w:w="2091" w:type="dxa"/>
            <w:vAlign w:val="center"/>
          </w:tcPr>
          <w:p w14:paraId="0F4D77E0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2DC520F3" w14:textId="77777777" w:rsidTr="000F7ED6">
        <w:tc>
          <w:tcPr>
            <w:tcW w:w="2127" w:type="dxa"/>
            <w:vMerge/>
            <w:vAlign w:val="center"/>
          </w:tcPr>
          <w:p w14:paraId="578DB6AF" w14:textId="77777777" w:rsidR="00FE5D0D" w:rsidRPr="004E613C" w:rsidRDefault="00FE5D0D" w:rsidP="00686055">
            <w:pPr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2A63F46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Реверс: есть / нет</w:t>
            </w:r>
          </w:p>
        </w:tc>
        <w:tc>
          <w:tcPr>
            <w:tcW w:w="2091" w:type="dxa"/>
            <w:vAlign w:val="center"/>
          </w:tcPr>
          <w:p w14:paraId="6ED64940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23B9D5EF" w14:textId="77777777" w:rsidTr="000F7ED6">
        <w:trPr>
          <w:trHeight w:val="255"/>
        </w:trPr>
        <w:tc>
          <w:tcPr>
            <w:tcW w:w="2127" w:type="dxa"/>
            <w:vMerge w:val="restart"/>
            <w:vAlign w:val="center"/>
          </w:tcPr>
          <w:p w14:paraId="7E8DD820" w14:textId="77777777"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Характеристика транспортируемого груза</w:t>
            </w:r>
          </w:p>
          <w:p w14:paraId="22A93944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106A01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наименование</w:t>
            </w:r>
          </w:p>
        </w:tc>
        <w:tc>
          <w:tcPr>
            <w:tcW w:w="2091" w:type="dxa"/>
            <w:vAlign w:val="center"/>
          </w:tcPr>
          <w:p w14:paraId="0637BF7D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6A486BF2" w14:textId="77777777" w:rsidTr="000F7ED6">
        <w:trPr>
          <w:trHeight w:val="240"/>
        </w:trPr>
        <w:tc>
          <w:tcPr>
            <w:tcW w:w="2127" w:type="dxa"/>
            <w:vMerge/>
            <w:vAlign w:val="center"/>
          </w:tcPr>
          <w:p w14:paraId="2B50FC28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CE64533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насыпная масса, т/м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091" w:type="dxa"/>
            <w:vAlign w:val="center"/>
          </w:tcPr>
          <w:p w14:paraId="08F997FD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4785A524" w14:textId="77777777" w:rsidTr="000F7ED6">
        <w:trPr>
          <w:trHeight w:val="279"/>
        </w:trPr>
        <w:tc>
          <w:tcPr>
            <w:tcW w:w="2127" w:type="dxa"/>
            <w:vMerge/>
            <w:vAlign w:val="center"/>
          </w:tcPr>
          <w:p w14:paraId="7762151A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8D07FC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гранулометрический состав, мм</w:t>
            </w:r>
          </w:p>
        </w:tc>
        <w:tc>
          <w:tcPr>
            <w:tcW w:w="2091" w:type="dxa"/>
            <w:vAlign w:val="center"/>
          </w:tcPr>
          <w:p w14:paraId="41C1EBF3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3EC64327" w14:textId="77777777" w:rsidTr="000F7ED6">
        <w:trPr>
          <w:trHeight w:val="141"/>
        </w:trPr>
        <w:tc>
          <w:tcPr>
            <w:tcW w:w="2127" w:type="dxa"/>
            <w:vMerge/>
            <w:vAlign w:val="center"/>
          </w:tcPr>
          <w:p w14:paraId="6D1D2413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1FDF07B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содержание влаги. %</w:t>
            </w:r>
          </w:p>
        </w:tc>
        <w:tc>
          <w:tcPr>
            <w:tcW w:w="2091" w:type="dxa"/>
            <w:vAlign w:val="center"/>
          </w:tcPr>
          <w:p w14:paraId="55FF50A9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13F1E6D6" w14:textId="77777777" w:rsidTr="000F7ED6">
        <w:trPr>
          <w:trHeight w:val="201"/>
        </w:trPr>
        <w:tc>
          <w:tcPr>
            <w:tcW w:w="2127" w:type="dxa"/>
            <w:vMerge/>
            <w:vAlign w:val="center"/>
          </w:tcPr>
          <w:p w14:paraId="570B0E40" w14:textId="77777777" w:rsidR="00FE5D0D" w:rsidRPr="004E613C" w:rsidRDefault="00FE5D0D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5E2E9A58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температура,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vAlign w:val="center"/>
          </w:tcPr>
          <w:p w14:paraId="3CE40DCB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E5D0D" w:rsidRPr="004E613C" w14:paraId="0ED13DD3" w14:textId="77777777" w:rsidTr="000F7ED6">
        <w:tc>
          <w:tcPr>
            <w:tcW w:w="2127" w:type="dxa"/>
            <w:vAlign w:val="center"/>
          </w:tcPr>
          <w:p w14:paraId="42315B29" w14:textId="77777777" w:rsidR="00FE5D0D" w:rsidRPr="004F30EB" w:rsidRDefault="00FE5D0D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 xml:space="preserve">Варианты исполнения привода </w:t>
            </w:r>
          </w:p>
        </w:tc>
        <w:tc>
          <w:tcPr>
            <w:tcW w:w="6379" w:type="dxa"/>
            <w:gridSpan w:val="2"/>
            <w:vAlign w:val="center"/>
          </w:tcPr>
          <w:p w14:paraId="7A830F4E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1. Эл/двигатель + муфта + редуктор</w:t>
            </w:r>
          </w:p>
          <w:p w14:paraId="10EF1442" w14:textId="77777777" w:rsidR="00FE5D0D" w:rsidRPr="004E613C" w:rsidRDefault="00FE5D0D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2. Мотор-редуктор типа 4МЦ2С (Псков)</w:t>
            </w:r>
          </w:p>
          <w:p w14:paraId="3EE8D143" w14:textId="77777777" w:rsidR="00FE5D0D" w:rsidRPr="004E613C" w:rsidRDefault="00FE5D0D" w:rsidP="004E613C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3. Мотор-редуктор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 w:rsidRPr="004E613C">
              <w:rPr>
                <w:rFonts w:ascii="Times New Roman" w:hAnsi="Times New Roman"/>
                <w:sz w:val="22"/>
                <w:szCs w:val="22"/>
                <w:lang w:val="en-US"/>
              </w:rPr>
              <w:t>BONFIGLIOLI</w:t>
            </w:r>
            <w:r w:rsid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="004E613C" w:rsidRPr="004E613C">
              <w:rPr>
                <w:rFonts w:ascii="Times New Roman" w:hAnsi="Times New Roman"/>
                <w:sz w:val="22"/>
                <w:szCs w:val="22"/>
                <w:lang w:val="en-US"/>
              </w:rPr>
              <w:t>NMRV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>,</w:t>
            </w:r>
            <w:r w:rsid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>DANFOS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613C">
              <w:rPr>
                <w:rFonts w:ascii="Times New Roman" w:hAnsi="Times New Roman"/>
                <w:sz w:val="22"/>
                <w:szCs w:val="22"/>
                <w:lang w:val="en-US"/>
              </w:rPr>
              <w:t>BAUER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SEW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-</w:t>
            </w:r>
            <w:r w:rsidRPr="004E613C">
              <w:rPr>
                <w:rFonts w:ascii="Times New Roman" w:hAnsi="Times New Roman"/>
                <w:sz w:val="22"/>
                <w:szCs w:val="22"/>
                <w:lang w:val="en-US"/>
              </w:rPr>
              <w:t>EURODRIVE</w:t>
            </w:r>
            <w:r w:rsidR="004E613C" w:rsidRPr="004E613C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2091" w:type="dxa"/>
            <w:vAlign w:val="center"/>
          </w:tcPr>
          <w:p w14:paraId="04B0D468" w14:textId="77777777" w:rsidR="00FE5D0D" w:rsidRPr="004E613C" w:rsidRDefault="00FE5D0D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4C6F1C61" w14:textId="77777777" w:rsidTr="000F7ED6">
        <w:trPr>
          <w:trHeight w:val="240"/>
        </w:trPr>
        <w:tc>
          <w:tcPr>
            <w:tcW w:w="2127" w:type="dxa"/>
            <w:vMerge w:val="restart"/>
            <w:vAlign w:val="center"/>
          </w:tcPr>
          <w:p w14:paraId="0C3D894B" w14:textId="77777777" w:rsidR="00686055" w:rsidRPr="004F30EB" w:rsidRDefault="00686055" w:rsidP="0068605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F30EB">
              <w:rPr>
                <w:rFonts w:ascii="Times New Roman" w:hAnsi="Times New Roman"/>
                <w:b/>
                <w:sz w:val="22"/>
                <w:szCs w:val="22"/>
              </w:rPr>
              <w:t>Условия работы конвейера</w:t>
            </w:r>
          </w:p>
          <w:p w14:paraId="2FC8BA38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29CC41F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в отапливаемом / не отапливаемом помещении          </w:t>
            </w:r>
          </w:p>
        </w:tc>
        <w:tc>
          <w:tcPr>
            <w:tcW w:w="2091" w:type="dxa"/>
            <w:vAlign w:val="center"/>
          </w:tcPr>
          <w:p w14:paraId="131CA192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4AA7B40B" w14:textId="77777777" w:rsidTr="000F7ED6">
        <w:trPr>
          <w:trHeight w:val="244"/>
        </w:trPr>
        <w:tc>
          <w:tcPr>
            <w:tcW w:w="2127" w:type="dxa"/>
            <w:vMerge/>
            <w:vAlign w:val="center"/>
          </w:tcPr>
          <w:p w14:paraId="5DA093DF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7455BBA8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 xml:space="preserve">диапазон температуры окружающего воздуха, </w:t>
            </w:r>
            <w:r w:rsidRPr="004E613C">
              <w:rPr>
                <w:rFonts w:ascii="Times New Roman" w:hAnsi="Times New Roman"/>
                <w:sz w:val="22"/>
                <w:szCs w:val="22"/>
                <w:vertAlign w:val="superscript"/>
              </w:rPr>
              <w:t>0</w:t>
            </w:r>
            <w:r w:rsidRPr="004E613C">
              <w:rPr>
                <w:rFonts w:ascii="Times New Roman" w:hAnsi="Times New Roman"/>
                <w:sz w:val="22"/>
                <w:szCs w:val="22"/>
              </w:rPr>
              <w:t>С</w:t>
            </w:r>
          </w:p>
        </w:tc>
        <w:tc>
          <w:tcPr>
            <w:tcW w:w="2091" w:type="dxa"/>
            <w:vAlign w:val="center"/>
          </w:tcPr>
          <w:p w14:paraId="180D2095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1CCF287F" w14:textId="77777777" w:rsidTr="000F7ED6">
        <w:trPr>
          <w:trHeight w:val="213"/>
        </w:trPr>
        <w:tc>
          <w:tcPr>
            <w:tcW w:w="2127" w:type="dxa"/>
            <w:vMerge/>
            <w:vAlign w:val="center"/>
          </w:tcPr>
          <w:p w14:paraId="1EB2E184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4F823E6C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влажность окружающего воздуха, %</w:t>
            </w:r>
          </w:p>
        </w:tc>
        <w:tc>
          <w:tcPr>
            <w:tcW w:w="2091" w:type="dxa"/>
            <w:vAlign w:val="center"/>
          </w:tcPr>
          <w:p w14:paraId="52A19B49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2D05F759" w14:textId="77777777" w:rsidTr="000F7ED6">
        <w:trPr>
          <w:trHeight w:val="255"/>
        </w:trPr>
        <w:tc>
          <w:tcPr>
            <w:tcW w:w="2127" w:type="dxa"/>
            <w:vMerge/>
            <w:vAlign w:val="center"/>
          </w:tcPr>
          <w:p w14:paraId="525155F8" w14:textId="77777777" w:rsidR="00686055" w:rsidRPr="004E613C" w:rsidRDefault="00686055" w:rsidP="00686055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155BF006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  <w:r w:rsidRPr="004E613C">
              <w:rPr>
                <w:rFonts w:ascii="Times New Roman" w:hAnsi="Times New Roman"/>
                <w:sz w:val="22"/>
                <w:szCs w:val="22"/>
              </w:rPr>
              <w:t>запыленность, г/м3</w:t>
            </w:r>
          </w:p>
        </w:tc>
        <w:tc>
          <w:tcPr>
            <w:tcW w:w="2091" w:type="dxa"/>
            <w:vAlign w:val="center"/>
          </w:tcPr>
          <w:p w14:paraId="0313E35C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86055" w:rsidRPr="004E613C" w14:paraId="7A247803" w14:textId="77777777" w:rsidTr="000F7ED6">
        <w:trPr>
          <w:trHeight w:val="255"/>
        </w:trPr>
        <w:tc>
          <w:tcPr>
            <w:tcW w:w="2127" w:type="dxa"/>
            <w:vAlign w:val="center"/>
          </w:tcPr>
          <w:p w14:paraId="58EECA47" w14:textId="77777777"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  <w:p w14:paraId="5BD2F86F" w14:textId="77777777" w:rsidR="00686055" w:rsidRPr="0054755F" w:rsidRDefault="00686055" w:rsidP="00B8423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Дополнительные</w:t>
            </w:r>
          </w:p>
          <w:p w14:paraId="479190B7" w14:textId="77777777" w:rsidR="00686055" w:rsidRPr="0054755F" w:rsidRDefault="0054755F" w:rsidP="00B8423B">
            <w:pPr>
              <w:rPr>
                <w:rFonts w:ascii="Times New Roman" w:hAnsi="Times New Roman"/>
                <w:sz w:val="22"/>
                <w:szCs w:val="22"/>
              </w:rPr>
            </w:pP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055" w:rsidRPr="0054755F">
              <w:rPr>
                <w:rFonts w:ascii="Times New Roman" w:hAnsi="Times New Roman"/>
                <w:b/>
                <w:sz w:val="22"/>
                <w:szCs w:val="22"/>
              </w:rPr>
              <w:t>пции</w:t>
            </w:r>
            <w:r w:rsidRPr="0054755F">
              <w:rPr>
                <w:rFonts w:ascii="Times New Roman" w:hAnsi="Times New Roman"/>
                <w:b/>
                <w:sz w:val="22"/>
                <w:szCs w:val="22"/>
              </w:rPr>
              <w:t>, пожелания по комплектации</w:t>
            </w:r>
          </w:p>
          <w:p w14:paraId="3669A6E1" w14:textId="77777777" w:rsidR="00686055" w:rsidRPr="004E613C" w:rsidRDefault="00686055" w:rsidP="00B8423B">
            <w:pPr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vAlign w:val="center"/>
          </w:tcPr>
          <w:p w14:paraId="0E33DCE2" w14:textId="77777777" w:rsidR="00686055" w:rsidRPr="004E613C" w:rsidRDefault="00686055" w:rsidP="0068605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1" w:type="dxa"/>
            <w:vAlign w:val="center"/>
          </w:tcPr>
          <w:p w14:paraId="76AD8717" w14:textId="77777777" w:rsidR="00686055" w:rsidRPr="004E613C" w:rsidRDefault="00686055" w:rsidP="00FE5D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41CF244" w14:textId="77777777" w:rsidR="001E415F" w:rsidRPr="004E613C" w:rsidRDefault="001E415F" w:rsidP="000D407E">
      <w:pPr>
        <w:tabs>
          <w:tab w:val="left" w:pos="-142"/>
        </w:tabs>
        <w:ind w:left="-142"/>
        <w:rPr>
          <w:rFonts w:ascii="Times New Roman" w:hAnsi="Times New Roman"/>
          <w:sz w:val="22"/>
          <w:szCs w:val="22"/>
        </w:rPr>
      </w:pPr>
    </w:p>
    <w:sectPr w:rsidR="001E415F" w:rsidRPr="004E613C" w:rsidSect="00303A52">
      <w:pgSz w:w="11906" w:h="16838"/>
      <w:pgMar w:top="426" w:right="707" w:bottom="284" w:left="993" w:header="30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C7362" w14:textId="77777777" w:rsidR="0064310D" w:rsidRDefault="0064310D" w:rsidP="00845540">
      <w:r>
        <w:separator/>
      </w:r>
    </w:p>
  </w:endnote>
  <w:endnote w:type="continuationSeparator" w:id="0">
    <w:p w14:paraId="7A61DB1F" w14:textId="77777777" w:rsidR="0064310D" w:rsidRDefault="0064310D" w:rsidP="0084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estminste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E420" w14:textId="77777777" w:rsidR="0064310D" w:rsidRDefault="0064310D" w:rsidP="00845540">
      <w:r>
        <w:separator/>
      </w:r>
    </w:p>
  </w:footnote>
  <w:footnote w:type="continuationSeparator" w:id="0">
    <w:p w14:paraId="727CCA66" w14:textId="77777777" w:rsidR="0064310D" w:rsidRDefault="0064310D" w:rsidP="00845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94B"/>
    <w:multiLevelType w:val="hybridMultilevel"/>
    <w:tmpl w:val="E7EE1822"/>
    <w:lvl w:ilvl="0" w:tplc="E9ACE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3F3217"/>
    <w:multiLevelType w:val="hybridMultilevel"/>
    <w:tmpl w:val="FCD2C422"/>
    <w:lvl w:ilvl="0" w:tplc="DC4ABA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021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3A2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D2C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D61C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046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B29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500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B4C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673143748">
    <w:abstractNumId w:val="0"/>
  </w:num>
  <w:num w:numId="2" w16cid:durableId="1294873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447"/>
    <w:rsid w:val="00020BA7"/>
    <w:rsid w:val="00062000"/>
    <w:rsid w:val="000656BC"/>
    <w:rsid w:val="00084709"/>
    <w:rsid w:val="0008580D"/>
    <w:rsid w:val="0009159B"/>
    <w:rsid w:val="000B01F0"/>
    <w:rsid w:val="000D407E"/>
    <w:rsid w:val="000E4AAD"/>
    <w:rsid w:val="000F7ED6"/>
    <w:rsid w:val="0012424A"/>
    <w:rsid w:val="00140715"/>
    <w:rsid w:val="001419EE"/>
    <w:rsid w:val="001505E6"/>
    <w:rsid w:val="00174C36"/>
    <w:rsid w:val="0018240A"/>
    <w:rsid w:val="001A2F44"/>
    <w:rsid w:val="001B45D7"/>
    <w:rsid w:val="001C33B4"/>
    <w:rsid w:val="001D07BE"/>
    <w:rsid w:val="001E415F"/>
    <w:rsid w:val="001E7ACA"/>
    <w:rsid w:val="00211EB4"/>
    <w:rsid w:val="00231C82"/>
    <w:rsid w:val="00236BF1"/>
    <w:rsid w:val="00240D46"/>
    <w:rsid w:val="00243B29"/>
    <w:rsid w:val="00254863"/>
    <w:rsid w:val="002667B8"/>
    <w:rsid w:val="00283995"/>
    <w:rsid w:val="002A6384"/>
    <w:rsid w:val="002F0734"/>
    <w:rsid w:val="002F59E5"/>
    <w:rsid w:val="00303A52"/>
    <w:rsid w:val="003171B0"/>
    <w:rsid w:val="00334D81"/>
    <w:rsid w:val="00340D19"/>
    <w:rsid w:val="00346B13"/>
    <w:rsid w:val="00347CEF"/>
    <w:rsid w:val="00352F6A"/>
    <w:rsid w:val="00384A02"/>
    <w:rsid w:val="003938CA"/>
    <w:rsid w:val="003B6C95"/>
    <w:rsid w:val="003C1976"/>
    <w:rsid w:val="003C446E"/>
    <w:rsid w:val="003E1B1E"/>
    <w:rsid w:val="003E2E35"/>
    <w:rsid w:val="003E64BF"/>
    <w:rsid w:val="003F12D3"/>
    <w:rsid w:val="003F3CFD"/>
    <w:rsid w:val="003F5ACF"/>
    <w:rsid w:val="004134D7"/>
    <w:rsid w:val="004251B6"/>
    <w:rsid w:val="004840D1"/>
    <w:rsid w:val="004B3BA2"/>
    <w:rsid w:val="004B517B"/>
    <w:rsid w:val="004E613C"/>
    <w:rsid w:val="004F30EB"/>
    <w:rsid w:val="004F34EC"/>
    <w:rsid w:val="005129D9"/>
    <w:rsid w:val="00521B09"/>
    <w:rsid w:val="0052681D"/>
    <w:rsid w:val="00527A22"/>
    <w:rsid w:val="00542BB9"/>
    <w:rsid w:val="0054755F"/>
    <w:rsid w:val="005844B7"/>
    <w:rsid w:val="00592015"/>
    <w:rsid w:val="005A0AE0"/>
    <w:rsid w:val="005A79D4"/>
    <w:rsid w:val="005B73EC"/>
    <w:rsid w:val="005E09C5"/>
    <w:rsid w:val="005E47B2"/>
    <w:rsid w:val="005F0EA2"/>
    <w:rsid w:val="005F4732"/>
    <w:rsid w:val="00620708"/>
    <w:rsid w:val="00622347"/>
    <w:rsid w:val="00626686"/>
    <w:rsid w:val="00632A45"/>
    <w:rsid w:val="00633EC0"/>
    <w:rsid w:val="00640A82"/>
    <w:rsid w:val="0064310D"/>
    <w:rsid w:val="006471C1"/>
    <w:rsid w:val="00660853"/>
    <w:rsid w:val="00664A69"/>
    <w:rsid w:val="00664CEF"/>
    <w:rsid w:val="00666A59"/>
    <w:rsid w:val="006838CF"/>
    <w:rsid w:val="00686055"/>
    <w:rsid w:val="006A4802"/>
    <w:rsid w:val="006C2873"/>
    <w:rsid w:val="006C7216"/>
    <w:rsid w:val="00700451"/>
    <w:rsid w:val="00704B63"/>
    <w:rsid w:val="007232D5"/>
    <w:rsid w:val="00726E8C"/>
    <w:rsid w:val="00745448"/>
    <w:rsid w:val="00747B97"/>
    <w:rsid w:val="007623C5"/>
    <w:rsid w:val="007663C3"/>
    <w:rsid w:val="007750C4"/>
    <w:rsid w:val="00781FDC"/>
    <w:rsid w:val="007A61AA"/>
    <w:rsid w:val="007A6318"/>
    <w:rsid w:val="007C0D9F"/>
    <w:rsid w:val="007C319D"/>
    <w:rsid w:val="007E6205"/>
    <w:rsid w:val="008027CA"/>
    <w:rsid w:val="00804431"/>
    <w:rsid w:val="00807D05"/>
    <w:rsid w:val="00816D9F"/>
    <w:rsid w:val="00845540"/>
    <w:rsid w:val="00864E4A"/>
    <w:rsid w:val="00866548"/>
    <w:rsid w:val="008A0CDA"/>
    <w:rsid w:val="008A55BA"/>
    <w:rsid w:val="008B4ACA"/>
    <w:rsid w:val="008C3F06"/>
    <w:rsid w:val="008E3569"/>
    <w:rsid w:val="009059E4"/>
    <w:rsid w:val="009167E5"/>
    <w:rsid w:val="00950C4F"/>
    <w:rsid w:val="009B720E"/>
    <w:rsid w:val="009C5EA4"/>
    <w:rsid w:val="009E3519"/>
    <w:rsid w:val="009E45B3"/>
    <w:rsid w:val="009E6A55"/>
    <w:rsid w:val="009F14A3"/>
    <w:rsid w:val="009F5E9F"/>
    <w:rsid w:val="009F71E3"/>
    <w:rsid w:val="00A160FB"/>
    <w:rsid w:val="00A323BF"/>
    <w:rsid w:val="00A33036"/>
    <w:rsid w:val="00A547FC"/>
    <w:rsid w:val="00A83401"/>
    <w:rsid w:val="00AA1073"/>
    <w:rsid w:val="00AA547E"/>
    <w:rsid w:val="00AC3155"/>
    <w:rsid w:val="00AD3699"/>
    <w:rsid w:val="00B10F33"/>
    <w:rsid w:val="00B55AA9"/>
    <w:rsid w:val="00B56526"/>
    <w:rsid w:val="00B82B93"/>
    <w:rsid w:val="00B8423B"/>
    <w:rsid w:val="00B84DF3"/>
    <w:rsid w:val="00B872A7"/>
    <w:rsid w:val="00B96447"/>
    <w:rsid w:val="00BA2525"/>
    <w:rsid w:val="00BA3006"/>
    <w:rsid w:val="00C017F2"/>
    <w:rsid w:val="00C03AF0"/>
    <w:rsid w:val="00C311C8"/>
    <w:rsid w:val="00C65360"/>
    <w:rsid w:val="00C771AA"/>
    <w:rsid w:val="00C97938"/>
    <w:rsid w:val="00CC2951"/>
    <w:rsid w:val="00CF6ED3"/>
    <w:rsid w:val="00D01268"/>
    <w:rsid w:val="00D05CA2"/>
    <w:rsid w:val="00D11367"/>
    <w:rsid w:val="00D37654"/>
    <w:rsid w:val="00D4192D"/>
    <w:rsid w:val="00D53976"/>
    <w:rsid w:val="00D53BC0"/>
    <w:rsid w:val="00D616E2"/>
    <w:rsid w:val="00DD06DA"/>
    <w:rsid w:val="00DF2196"/>
    <w:rsid w:val="00DF6FBE"/>
    <w:rsid w:val="00DF7433"/>
    <w:rsid w:val="00E174F3"/>
    <w:rsid w:val="00E26B04"/>
    <w:rsid w:val="00E31737"/>
    <w:rsid w:val="00E41DFD"/>
    <w:rsid w:val="00EB671F"/>
    <w:rsid w:val="00EC55CB"/>
    <w:rsid w:val="00EC664F"/>
    <w:rsid w:val="00ED3D79"/>
    <w:rsid w:val="00F1425A"/>
    <w:rsid w:val="00F317A5"/>
    <w:rsid w:val="00F3312C"/>
    <w:rsid w:val="00F35FE2"/>
    <w:rsid w:val="00F55723"/>
    <w:rsid w:val="00F57B38"/>
    <w:rsid w:val="00FC68C1"/>
    <w:rsid w:val="00FE5D0D"/>
    <w:rsid w:val="00FF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72DC11"/>
  <w15:docId w15:val="{B6B43D98-EF0A-4D1C-9042-3966BA49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estminster" w:eastAsia="Westminster" w:hAnsi="Westminste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4B7"/>
  </w:style>
  <w:style w:type="paragraph" w:styleId="1">
    <w:name w:val="heading 1"/>
    <w:basedOn w:val="a"/>
    <w:next w:val="a"/>
    <w:qFormat/>
    <w:rsid w:val="005844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44B7"/>
    <w:pPr>
      <w:keepNext/>
      <w:jc w:val="center"/>
      <w:outlineLvl w:val="1"/>
    </w:pPr>
    <w:rPr>
      <w:rFonts w:ascii="Times New Roman" w:eastAsia="Times New Roman" w:hAnsi="Times New Roman"/>
      <w:b/>
      <w:i/>
      <w:sz w:val="40"/>
    </w:rPr>
  </w:style>
  <w:style w:type="paragraph" w:styleId="3">
    <w:name w:val="heading 3"/>
    <w:basedOn w:val="a"/>
    <w:next w:val="a"/>
    <w:qFormat/>
    <w:rsid w:val="005844B7"/>
    <w:pPr>
      <w:keepNext/>
      <w:jc w:val="center"/>
      <w:outlineLvl w:val="2"/>
    </w:pPr>
    <w:rPr>
      <w:rFonts w:ascii="Times New Roman" w:hAnsi="Times New Roman"/>
      <w:sz w:val="24"/>
    </w:rPr>
  </w:style>
  <w:style w:type="paragraph" w:styleId="4">
    <w:name w:val="heading 4"/>
    <w:basedOn w:val="a"/>
    <w:next w:val="a"/>
    <w:qFormat/>
    <w:rsid w:val="005844B7"/>
    <w:pPr>
      <w:keepNext/>
      <w:jc w:val="both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qFormat/>
    <w:rsid w:val="005844B7"/>
    <w:pPr>
      <w:keepNext/>
      <w:outlineLvl w:val="4"/>
    </w:pPr>
    <w:rPr>
      <w:rFonts w:ascii="Times New Roman" w:hAnsi="Times New Roman"/>
      <w:b/>
      <w:sz w:val="28"/>
    </w:rPr>
  </w:style>
  <w:style w:type="paragraph" w:styleId="6">
    <w:name w:val="heading 6"/>
    <w:basedOn w:val="a"/>
    <w:next w:val="a"/>
    <w:qFormat/>
    <w:rsid w:val="005844B7"/>
    <w:pPr>
      <w:keepNext/>
      <w:ind w:left="930"/>
      <w:jc w:val="both"/>
      <w:outlineLvl w:val="5"/>
    </w:pPr>
    <w:rPr>
      <w:rFonts w:ascii="Times New Roman" w:hAnsi="Times New Roman"/>
      <w:sz w:val="28"/>
    </w:rPr>
  </w:style>
  <w:style w:type="paragraph" w:styleId="7">
    <w:name w:val="heading 7"/>
    <w:basedOn w:val="a"/>
    <w:next w:val="a"/>
    <w:qFormat/>
    <w:rsid w:val="005844B7"/>
    <w:pPr>
      <w:keepNext/>
      <w:ind w:left="930"/>
      <w:outlineLvl w:val="6"/>
    </w:pPr>
    <w:rPr>
      <w:rFonts w:ascii="Times New Roman" w:hAnsi="Times New Roman"/>
      <w:sz w:val="28"/>
    </w:rPr>
  </w:style>
  <w:style w:type="paragraph" w:styleId="8">
    <w:name w:val="heading 8"/>
    <w:basedOn w:val="a"/>
    <w:next w:val="a"/>
    <w:qFormat/>
    <w:rsid w:val="005844B7"/>
    <w:pPr>
      <w:keepNext/>
      <w:jc w:val="both"/>
      <w:outlineLvl w:val="7"/>
    </w:pPr>
    <w:rPr>
      <w:rFonts w:ascii="Times New Roman" w:hAnsi="Times New Roman"/>
      <w:b/>
      <w:sz w:val="28"/>
    </w:rPr>
  </w:style>
  <w:style w:type="paragraph" w:styleId="9">
    <w:name w:val="heading 9"/>
    <w:basedOn w:val="a"/>
    <w:next w:val="a"/>
    <w:qFormat/>
    <w:rsid w:val="005844B7"/>
    <w:pPr>
      <w:keepNext/>
      <w:ind w:left="930"/>
      <w:jc w:val="center"/>
      <w:outlineLvl w:val="8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44B7"/>
    <w:rPr>
      <w:color w:val="0000FF"/>
      <w:u w:val="single"/>
    </w:rPr>
  </w:style>
  <w:style w:type="paragraph" w:styleId="a4">
    <w:name w:val="Title"/>
    <w:basedOn w:val="a"/>
    <w:qFormat/>
    <w:rsid w:val="005844B7"/>
    <w:pPr>
      <w:jc w:val="center"/>
    </w:pPr>
    <w:rPr>
      <w:rFonts w:eastAsia="Times New Roman"/>
      <w:color w:val="0000FF"/>
      <w:sz w:val="24"/>
    </w:rPr>
  </w:style>
  <w:style w:type="paragraph" w:styleId="a5">
    <w:name w:val="Body Text"/>
    <w:basedOn w:val="a"/>
    <w:rsid w:val="005844B7"/>
    <w:pPr>
      <w:jc w:val="both"/>
    </w:pPr>
    <w:rPr>
      <w:rFonts w:ascii="Times New Roman" w:hAnsi="Times New Roman"/>
      <w:sz w:val="24"/>
    </w:rPr>
  </w:style>
  <w:style w:type="paragraph" w:styleId="20">
    <w:name w:val="Body Text 2"/>
    <w:basedOn w:val="a"/>
    <w:rsid w:val="005844B7"/>
    <w:pPr>
      <w:jc w:val="both"/>
    </w:pPr>
    <w:rPr>
      <w:rFonts w:ascii="Times New Roman" w:hAnsi="Times New Roman"/>
      <w:sz w:val="28"/>
    </w:rPr>
  </w:style>
  <w:style w:type="paragraph" w:styleId="a6">
    <w:name w:val="Document Map"/>
    <w:basedOn w:val="a"/>
    <w:semiHidden/>
    <w:rsid w:val="005844B7"/>
    <w:pPr>
      <w:shd w:val="clear" w:color="auto" w:fill="000080"/>
    </w:pPr>
    <w:rPr>
      <w:rFonts w:ascii="Tahoma" w:hAnsi="Tahoma"/>
    </w:rPr>
  </w:style>
  <w:style w:type="paragraph" w:styleId="a7">
    <w:name w:val="Body Text Indent"/>
    <w:basedOn w:val="a"/>
    <w:rsid w:val="005844B7"/>
    <w:pPr>
      <w:ind w:left="93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5844B7"/>
    <w:pPr>
      <w:jc w:val="center"/>
    </w:pPr>
    <w:rPr>
      <w:sz w:val="28"/>
    </w:rPr>
  </w:style>
  <w:style w:type="paragraph" w:styleId="21">
    <w:name w:val="Body Text Indent 2"/>
    <w:basedOn w:val="a"/>
    <w:rsid w:val="005844B7"/>
    <w:pPr>
      <w:ind w:left="720" w:firstLine="105"/>
      <w:jc w:val="both"/>
    </w:pPr>
    <w:rPr>
      <w:sz w:val="28"/>
    </w:rPr>
  </w:style>
  <w:style w:type="paragraph" w:styleId="a8">
    <w:name w:val="Balloon Text"/>
    <w:basedOn w:val="a"/>
    <w:semiHidden/>
    <w:rsid w:val="005844B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781FDC"/>
    <w:pPr>
      <w:tabs>
        <w:tab w:val="center" w:pos="4677"/>
        <w:tab w:val="right" w:pos="9355"/>
      </w:tabs>
    </w:pPr>
    <w:rPr>
      <w:rFonts w:ascii="Times New Roman" w:eastAsia="Times New Roman" w:hAnsi="Times New Roman"/>
    </w:rPr>
  </w:style>
  <w:style w:type="character" w:customStyle="1" w:styleId="top">
    <w:name w:val="top"/>
    <w:basedOn w:val="a0"/>
    <w:rsid w:val="00781FDC"/>
  </w:style>
  <w:style w:type="paragraph" w:styleId="aa">
    <w:name w:val="List Paragraph"/>
    <w:basedOn w:val="a"/>
    <w:uiPriority w:val="34"/>
    <w:qFormat/>
    <w:rsid w:val="007750C4"/>
    <w:pPr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customStyle="1" w:styleId="ab">
    <w:name w:val="Îáû÷íûé"/>
    <w:rsid w:val="000D407E"/>
    <w:rPr>
      <w:rFonts w:ascii="Times New Roman" w:eastAsia="Times New Roman" w:hAnsi="Times New Roman"/>
    </w:rPr>
  </w:style>
  <w:style w:type="paragraph" w:styleId="ac">
    <w:name w:val="No Spacing"/>
    <w:uiPriority w:val="1"/>
    <w:qFormat/>
    <w:rsid w:val="000D407E"/>
    <w:rPr>
      <w:rFonts w:ascii="Calibri" w:eastAsia="Times New Roman" w:hAnsi="Calibri"/>
      <w:sz w:val="22"/>
      <w:szCs w:val="22"/>
    </w:rPr>
  </w:style>
  <w:style w:type="character" w:styleId="ad">
    <w:name w:val="Emphasis"/>
    <w:basedOn w:val="a0"/>
    <w:qFormat/>
    <w:rsid w:val="004E613C"/>
    <w:rPr>
      <w:i/>
      <w:iCs/>
    </w:rPr>
  </w:style>
  <w:style w:type="paragraph" w:styleId="ae">
    <w:name w:val="header"/>
    <w:basedOn w:val="a"/>
    <w:link w:val="af"/>
    <w:uiPriority w:val="99"/>
    <w:rsid w:val="0084554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845540"/>
  </w:style>
  <w:style w:type="table" w:styleId="af0">
    <w:name w:val="Table Grid"/>
    <w:basedOn w:val="a1"/>
    <w:uiPriority w:val="59"/>
    <w:rsid w:val="00303A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8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8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@k-ti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k-t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i.sal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TransEngineering</dc:creator>
  <cp:lastModifiedBy>ARTEM</cp:lastModifiedBy>
  <cp:revision>32</cp:revision>
  <cp:lastPrinted>2016-06-10T11:07:00Z</cp:lastPrinted>
  <dcterms:created xsi:type="dcterms:W3CDTF">2016-06-08T08:55:00Z</dcterms:created>
  <dcterms:modified xsi:type="dcterms:W3CDTF">2023-09-28T07:53:00Z</dcterms:modified>
</cp:coreProperties>
</file>